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B51E2" w14:textId="1C298EE6" w:rsidR="00954B50" w:rsidRDefault="0048098E" w:rsidP="00951B13">
      <w:pPr>
        <w:jc w:val="center"/>
        <w:rPr>
          <w:rFonts w:ascii="Avenir Next LT Pro" w:hAnsi="Avenir Next LT Pro"/>
          <w:sz w:val="24"/>
          <w:szCs w:val="24"/>
          <w:lang w:val="de-A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D09545" wp14:editId="2CFA54A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720340" cy="1812925"/>
            <wp:effectExtent l="0" t="0" r="3810" b="0"/>
            <wp:wrapSquare wrapText="bothSides"/>
            <wp:docPr id="1" name="Picture 1" descr="Adventskranz aus Naturmaterialien *DIY Anleitung zum Kranzbin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ventskranz aus Naturmaterialien *DIY Anleitung zum Kranzbind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81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B50">
        <w:rPr>
          <w:rFonts w:ascii="Avenir Next LT Pro" w:hAnsi="Avenir Next LT Pro"/>
          <w:sz w:val="24"/>
          <w:szCs w:val="24"/>
          <w:lang w:val="de-AT"/>
        </w:rPr>
        <w:t>Die Volksschule Hatting l</w:t>
      </w:r>
      <w:r w:rsidR="00460AE8">
        <w:rPr>
          <w:rFonts w:ascii="Avenir Next LT Pro" w:hAnsi="Avenir Next LT Pro"/>
          <w:sz w:val="24"/>
          <w:szCs w:val="24"/>
          <w:lang w:val="de-AT"/>
        </w:rPr>
        <w:t>ädt</w:t>
      </w:r>
      <w:r w:rsidR="00954B50">
        <w:rPr>
          <w:rFonts w:ascii="Avenir Next LT Pro" w:hAnsi="Avenir Next LT Pro"/>
          <w:sz w:val="24"/>
          <w:szCs w:val="24"/>
          <w:lang w:val="de-AT"/>
        </w:rPr>
        <w:t xml:space="preserve"> euch a</w:t>
      </w:r>
      <w:r w:rsidR="004348F2">
        <w:rPr>
          <w:rFonts w:ascii="Avenir Next LT Pro" w:hAnsi="Avenir Next LT Pro"/>
          <w:sz w:val="24"/>
          <w:szCs w:val="24"/>
          <w:lang w:val="de-AT"/>
        </w:rPr>
        <w:t>m</w:t>
      </w:r>
    </w:p>
    <w:p w14:paraId="06117FE4" w14:textId="56DD53E3" w:rsidR="00954B50" w:rsidRPr="005405EF" w:rsidRDefault="004348F2" w:rsidP="00951B13">
      <w:pPr>
        <w:jc w:val="center"/>
        <w:rPr>
          <w:rFonts w:ascii="Avenir Next LT Pro" w:hAnsi="Avenir Next LT Pro"/>
          <w:sz w:val="32"/>
          <w:szCs w:val="32"/>
          <w:lang w:val="de-AT"/>
        </w:rPr>
      </w:pPr>
      <w:r w:rsidRPr="005405EF">
        <w:rPr>
          <w:rFonts w:ascii="Avenir Next LT Pro" w:hAnsi="Avenir Next LT Pro"/>
          <w:b/>
          <w:bCs/>
          <w:sz w:val="32"/>
          <w:szCs w:val="32"/>
          <w:lang w:val="de-AT"/>
        </w:rPr>
        <w:t xml:space="preserve">Freitag, </w:t>
      </w:r>
      <w:r w:rsidR="00754234">
        <w:rPr>
          <w:rFonts w:ascii="Avenir Next LT Pro" w:hAnsi="Avenir Next LT Pro"/>
          <w:b/>
          <w:bCs/>
          <w:sz w:val="32"/>
          <w:szCs w:val="32"/>
          <w:lang w:val="de-AT"/>
        </w:rPr>
        <w:t>2</w:t>
      </w:r>
      <w:r w:rsidR="000E439A">
        <w:rPr>
          <w:rFonts w:ascii="Avenir Next LT Pro" w:hAnsi="Avenir Next LT Pro"/>
          <w:b/>
          <w:bCs/>
          <w:sz w:val="32"/>
          <w:szCs w:val="32"/>
          <w:lang w:val="de-AT"/>
        </w:rPr>
        <w:t>7</w:t>
      </w:r>
      <w:r w:rsidRPr="005405EF">
        <w:rPr>
          <w:rFonts w:ascii="Avenir Next LT Pro" w:hAnsi="Avenir Next LT Pro"/>
          <w:b/>
          <w:bCs/>
          <w:sz w:val="32"/>
          <w:szCs w:val="32"/>
          <w:lang w:val="de-AT"/>
        </w:rPr>
        <w:t xml:space="preserve">. </w:t>
      </w:r>
      <w:r w:rsidR="00754234">
        <w:rPr>
          <w:rFonts w:ascii="Avenir Next LT Pro" w:hAnsi="Avenir Next LT Pro"/>
          <w:b/>
          <w:bCs/>
          <w:sz w:val="32"/>
          <w:szCs w:val="32"/>
          <w:lang w:val="de-AT"/>
        </w:rPr>
        <w:t>November</w:t>
      </w:r>
      <w:r w:rsidRPr="005405EF">
        <w:rPr>
          <w:rFonts w:ascii="Avenir Next LT Pro" w:hAnsi="Avenir Next LT Pro"/>
          <w:b/>
          <w:bCs/>
          <w:sz w:val="32"/>
          <w:szCs w:val="32"/>
          <w:lang w:val="de-AT"/>
        </w:rPr>
        <w:t xml:space="preserve"> 202</w:t>
      </w:r>
      <w:r w:rsidR="000E439A">
        <w:rPr>
          <w:rFonts w:ascii="Avenir Next LT Pro" w:hAnsi="Avenir Next LT Pro"/>
          <w:b/>
          <w:bCs/>
          <w:sz w:val="32"/>
          <w:szCs w:val="32"/>
          <w:lang w:val="de-AT"/>
        </w:rPr>
        <w:t>6</w:t>
      </w:r>
    </w:p>
    <w:p w14:paraId="7B6EB4FA" w14:textId="791849C7" w:rsidR="00951B13" w:rsidRDefault="00BE020D" w:rsidP="00951B13">
      <w:pPr>
        <w:jc w:val="center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>zu einem</w:t>
      </w:r>
      <w:r w:rsidR="00FC189E">
        <w:rPr>
          <w:rFonts w:ascii="Avenir Next LT Pro" w:hAnsi="Avenir Next LT Pro"/>
          <w:sz w:val="24"/>
          <w:szCs w:val="24"/>
          <w:lang w:val="de-AT"/>
        </w:rPr>
        <w:t xml:space="preserve"> gemütlichen</w:t>
      </w:r>
    </w:p>
    <w:p w14:paraId="624C7A56" w14:textId="65E6E7C3" w:rsidR="00951B13" w:rsidRPr="005405EF" w:rsidRDefault="00BA0B57" w:rsidP="00951B13">
      <w:pPr>
        <w:jc w:val="center"/>
        <w:rPr>
          <w:rFonts w:ascii="Avenir Next LT Pro" w:hAnsi="Avenir Next LT Pro"/>
          <w:b/>
          <w:bCs/>
          <w:sz w:val="32"/>
          <w:szCs w:val="32"/>
          <w:lang w:val="de-AT"/>
        </w:rPr>
      </w:pPr>
      <w:r>
        <w:rPr>
          <w:rFonts w:ascii="Avenir Next LT Pro" w:hAnsi="Avenir Next LT Pro"/>
          <w:b/>
          <w:bCs/>
          <w:sz w:val="32"/>
          <w:szCs w:val="32"/>
          <w:lang w:val="de-AT"/>
        </w:rPr>
        <w:t>Adventkranzbinden</w:t>
      </w:r>
    </w:p>
    <w:p w14:paraId="1ECDE631" w14:textId="64DFA9F2" w:rsidR="003D04E5" w:rsidRDefault="00FC189E" w:rsidP="00951B13">
      <w:pPr>
        <w:jc w:val="center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 xml:space="preserve">in der Volksschule </w:t>
      </w:r>
      <w:r w:rsidR="00BE020D">
        <w:rPr>
          <w:rFonts w:ascii="Avenir Next LT Pro" w:hAnsi="Avenir Next LT Pro"/>
          <w:sz w:val="24"/>
          <w:szCs w:val="24"/>
          <w:lang w:val="de-AT"/>
        </w:rPr>
        <w:t>ein</w:t>
      </w:r>
      <w:r w:rsidR="003D04E5">
        <w:rPr>
          <w:rFonts w:ascii="Avenir Next LT Pro" w:hAnsi="Avenir Next LT Pro"/>
          <w:sz w:val="24"/>
          <w:szCs w:val="24"/>
          <w:lang w:val="de-AT"/>
        </w:rPr>
        <w:t>.</w:t>
      </w:r>
    </w:p>
    <w:p w14:paraId="72F307B4" w14:textId="38414BE6" w:rsidR="00ED638C" w:rsidRPr="00617606" w:rsidRDefault="00ED638C" w:rsidP="00E96B43">
      <w:pPr>
        <w:jc w:val="both"/>
        <w:rPr>
          <w:rFonts w:ascii="Avenir Next LT Pro" w:hAnsi="Avenir Next LT Pro"/>
          <w:sz w:val="8"/>
          <w:szCs w:val="8"/>
          <w:lang w:val="de-AT"/>
        </w:rPr>
      </w:pPr>
    </w:p>
    <w:p w14:paraId="59046B5E" w14:textId="77777777" w:rsidR="007D7968" w:rsidRDefault="007D7968" w:rsidP="00E96B43">
      <w:pPr>
        <w:jc w:val="both"/>
        <w:rPr>
          <w:rFonts w:ascii="Avenir Next LT Pro" w:hAnsi="Avenir Next LT Pro"/>
          <w:sz w:val="24"/>
          <w:szCs w:val="24"/>
          <w:lang w:val="de-AT"/>
        </w:rPr>
      </w:pPr>
    </w:p>
    <w:p w14:paraId="2D539D4B" w14:textId="15168E43" w:rsidR="004348F2" w:rsidRPr="00932938" w:rsidRDefault="004348F2" w:rsidP="00E96B43">
      <w:pPr>
        <w:jc w:val="both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 xml:space="preserve">Wir starten </w:t>
      </w:r>
      <w:r w:rsidR="00617606">
        <w:rPr>
          <w:rFonts w:ascii="Avenir Next LT Pro" w:hAnsi="Avenir Next LT Pro"/>
          <w:sz w:val="24"/>
          <w:szCs w:val="24"/>
          <w:lang w:val="de-AT"/>
        </w:rPr>
        <w:t>um</w:t>
      </w:r>
      <w:r>
        <w:rPr>
          <w:rFonts w:ascii="Avenir Next LT Pro" w:hAnsi="Avenir Next LT Pro"/>
          <w:sz w:val="24"/>
          <w:szCs w:val="24"/>
          <w:lang w:val="de-AT"/>
        </w:rPr>
        <w:t xml:space="preserve"> </w:t>
      </w:r>
      <w:r w:rsidRPr="00810332">
        <w:rPr>
          <w:rFonts w:ascii="Avenir Next LT Pro" w:hAnsi="Avenir Next LT Pro"/>
          <w:b/>
          <w:bCs/>
          <w:sz w:val="24"/>
          <w:szCs w:val="24"/>
          <w:lang w:val="de-AT"/>
        </w:rPr>
        <w:t>1</w:t>
      </w:r>
      <w:r w:rsidR="00DB3224">
        <w:rPr>
          <w:rFonts w:ascii="Avenir Next LT Pro" w:hAnsi="Avenir Next LT Pro"/>
          <w:b/>
          <w:bCs/>
          <w:sz w:val="24"/>
          <w:szCs w:val="24"/>
          <w:lang w:val="de-AT"/>
        </w:rPr>
        <w:t>4</w:t>
      </w:r>
      <w:r w:rsidRPr="00810332">
        <w:rPr>
          <w:rFonts w:ascii="Avenir Next LT Pro" w:hAnsi="Avenir Next LT Pro"/>
          <w:b/>
          <w:bCs/>
          <w:sz w:val="24"/>
          <w:szCs w:val="24"/>
          <w:lang w:val="de-AT"/>
        </w:rPr>
        <w:t>.</w:t>
      </w:r>
      <w:r w:rsidR="000E439A">
        <w:rPr>
          <w:rFonts w:ascii="Avenir Next LT Pro" w:hAnsi="Avenir Next LT Pro"/>
          <w:b/>
          <w:bCs/>
          <w:sz w:val="24"/>
          <w:szCs w:val="24"/>
          <w:lang w:val="de-AT"/>
        </w:rPr>
        <w:t>3</w:t>
      </w:r>
      <w:r w:rsidRPr="00810332">
        <w:rPr>
          <w:rFonts w:ascii="Avenir Next LT Pro" w:hAnsi="Avenir Next LT Pro"/>
          <w:b/>
          <w:bCs/>
          <w:sz w:val="24"/>
          <w:szCs w:val="24"/>
          <w:lang w:val="de-AT"/>
        </w:rPr>
        <w:t>0 Uhr</w:t>
      </w:r>
      <w:r w:rsidR="00986664">
        <w:rPr>
          <w:rFonts w:ascii="Avenir Next LT Pro" w:hAnsi="Avenir Next LT Pro"/>
          <w:b/>
          <w:bCs/>
          <w:sz w:val="24"/>
          <w:szCs w:val="24"/>
          <w:lang w:val="de-AT"/>
        </w:rPr>
        <w:t xml:space="preserve"> </w:t>
      </w:r>
      <w:r w:rsidR="00986664" w:rsidRPr="00986664">
        <w:rPr>
          <w:rFonts w:ascii="Avenir Next LT Pro" w:hAnsi="Avenir Next LT Pro"/>
          <w:sz w:val="24"/>
          <w:szCs w:val="24"/>
          <w:lang w:val="de-AT"/>
        </w:rPr>
        <w:t>und</w:t>
      </w:r>
      <w:r w:rsidR="00932938">
        <w:rPr>
          <w:rFonts w:ascii="Avenir Next LT Pro" w:hAnsi="Avenir Next LT Pro"/>
          <w:b/>
          <w:bCs/>
          <w:sz w:val="24"/>
          <w:szCs w:val="24"/>
          <w:lang w:val="de-AT"/>
        </w:rPr>
        <w:t xml:space="preserve"> </w:t>
      </w:r>
      <w:r w:rsidR="00986664">
        <w:rPr>
          <w:rFonts w:ascii="Avenir Next LT Pro" w:hAnsi="Avenir Next LT Pro"/>
          <w:sz w:val="24"/>
          <w:szCs w:val="24"/>
          <w:lang w:val="de-AT"/>
        </w:rPr>
        <w:t>a</w:t>
      </w:r>
      <w:r w:rsidR="00932938">
        <w:rPr>
          <w:rFonts w:ascii="Avenir Next LT Pro" w:hAnsi="Avenir Next LT Pro"/>
          <w:sz w:val="24"/>
          <w:szCs w:val="24"/>
          <w:lang w:val="de-AT"/>
        </w:rPr>
        <w:t>lle</w:t>
      </w:r>
      <w:r w:rsidR="00986664">
        <w:rPr>
          <w:rFonts w:ascii="Avenir Next LT Pro" w:hAnsi="Avenir Next LT Pro"/>
          <w:sz w:val="24"/>
          <w:szCs w:val="24"/>
          <w:lang w:val="de-AT"/>
        </w:rPr>
        <w:t>,</w:t>
      </w:r>
      <w:r w:rsidR="00932938">
        <w:rPr>
          <w:rFonts w:ascii="Avenir Next LT Pro" w:hAnsi="Avenir Next LT Pro"/>
          <w:sz w:val="24"/>
          <w:szCs w:val="24"/>
          <w:lang w:val="de-AT"/>
        </w:rPr>
        <w:t xml:space="preserve"> die gerne mit einem individuell gestalteten, selbst gemachten Kranz in die </w:t>
      </w:r>
      <w:r w:rsidR="006E257A">
        <w:rPr>
          <w:rFonts w:ascii="Avenir Next LT Pro" w:hAnsi="Avenir Next LT Pro"/>
          <w:sz w:val="24"/>
          <w:szCs w:val="24"/>
          <w:lang w:val="de-AT"/>
        </w:rPr>
        <w:t xml:space="preserve">Vorweihnachtszeit </w:t>
      </w:r>
      <w:r w:rsidR="007975C2">
        <w:rPr>
          <w:rFonts w:ascii="Avenir Next LT Pro" w:hAnsi="Avenir Next LT Pro"/>
          <w:sz w:val="24"/>
          <w:szCs w:val="24"/>
          <w:lang w:val="de-AT"/>
        </w:rPr>
        <w:t>gehen</w:t>
      </w:r>
      <w:r w:rsidR="006E257A">
        <w:rPr>
          <w:rFonts w:ascii="Avenir Next LT Pro" w:hAnsi="Avenir Next LT Pro"/>
          <w:sz w:val="24"/>
          <w:szCs w:val="24"/>
          <w:lang w:val="de-AT"/>
        </w:rPr>
        <w:t xml:space="preserve"> wollen, sind herzlichst willkommen!</w:t>
      </w:r>
      <w:r w:rsidR="00E83B7D">
        <w:rPr>
          <w:rFonts w:ascii="Avenir Next LT Pro" w:hAnsi="Avenir Next LT Pro"/>
          <w:sz w:val="24"/>
          <w:szCs w:val="24"/>
          <w:lang w:val="de-AT"/>
        </w:rPr>
        <w:t xml:space="preserve"> </w:t>
      </w:r>
    </w:p>
    <w:p w14:paraId="2DA65C9A" w14:textId="4AD3DC98" w:rsidR="0077750E" w:rsidRDefault="00FB2911" w:rsidP="00E96B43">
      <w:pPr>
        <w:jc w:val="both"/>
        <w:rPr>
          <w:rFonts w:ascii="Avenir Next LT Pro" w:hAnsi="Avenir Next LT Pro"/>
          <w:sz w:val="24"/>
          <w:szCs w:val="24"/>
          <w:lang w:val="de-AT"/>
        </w:rPr>
      </w:pPr>
      <w:r w:rsidRPr="002D484A">
        <w:rPr>
          <w:rFonts w:ascii="Avenir Next LT Pro" w:hAnsi="Avenir Next LT Pro"/>
          <w:sz w:val="24"/>
          <w:szCs w:val="24"/>
          <w:lang w:val="de-AT"/>
        </w:rPr>
        <w:t>Kranzrohlinge, Basteldraht, Taxen, Nadelholzzapfen</w:t>
      </w:r>
      <w:r w:rsidR="008716C2">
        <w:rPr>
          <w:rFonts w:ascii="Avenir Next LT Pro" w:hAnsi="Avenir Next LT Pro"/>
          <w:sz w:val="24"/>
          <w:szCs w:val="24"/>
          <w:lang w:val="de-AT"/>
        </w:rPr>
        <w:t xml:space="preserve"> sowie einige</w:t>
      </w:r>
      <w:r w:rsidRPr="002D484A">
        <w:rPr>
          <w:rFonts w:ascii="Avenir Next LT Pro" w:hAnsi="Avenir Next LT Pro"/>
          <w:sz w:val="24"/>
          <w:szCs w:val="24"/>
          <w:lang w:val="de-AT"/>
        </w:rPr>
        <w:t xml:space="preserve"> Heißklebepistolen samt </w:t>
      </w:r>
      <w:r w:rsidR="004C21BD">
        <w:rPr>
          <w:rFonts w:ascii="Avenir Next LT Pro" w:hAnsi="Avenir Next LT Pro"/>
          <w:sz w:val="24"/>
          <w:szCs w:val="24"/>
          <w:lang w:val="de-AT"/>
        </w:rPr>
        <w:t>Klebesticks</w:t>
      </w:r>
      <w:r w:rsidR="008716C2">
        <w:rPr>
          <w:rFonts w:ascii="Avenir Next LT Pro" w:hAnsi="Avenir Next LT Pro"/>
          <w:sz w:val="24"/>
          <w:szCs w:val="24"/>
          <w:lang w:val="de-AT"/>
        </w:rPr>
        <w:t xml:space="preserve"> werden gestellt.</w:t>
      </w:r>
    </w:p>
    <w:p w14:paraId="559CFBD3" w14:textId="77777777" w:rsidR="009C47C5" w:rsidRDefault="009C47C5" w:rsidP="00443C87">
      <w:pPr>
        <w:spacing w:line="240" w:lineRule="auto"/>
        <w:jc w:val="both"/>
        <w:rPr>
          <w:rFonts w:ascii="Avenir Next LT Pro" w:hAnsi="Avenir Next LT Pro"/>
          <w:b/>
          <w:bCs/>
          <w:sz w:val="24"/>
          <w:szCs w:val="24"/>
          <w:lang w:val="de-AT"/>
        </w:rPr>
      </w:pPr>
    </w:p>
    <w:p w14:paraId="1F52B99B" w14:textId="7EA6872E" w:rsidR="00FB2911" w:rsidRDefault="00FB2911" w:rsidP="00443C87">
      <w:pPr>
        <w:spacing w:line="240" w:lineRule="auto"/>
        <w:jc w:val="both"/>
        <w:rPr>
          <w:rFonts w:ascii="Avenir Next LT Pro" w:hAnsi="Avenir Next LT Pro"/>
          <w:sz w:val="24"/>
          <w:szCs w:val="24"/>
          <w:lang w:val="de-AT"/>
        </w:rPr>
      </w:pPr>
      <w:r w:rsidRPr="00FB2911">
        <w:rPr>
          <w:rFonts w:ascii="Avenir Next LT Pro" w:hAnsi="Avenir Next LT Pro"/>
          <w:b/>
          <w:bCs/>
          <w:sz w:val="24"/>
          <w:szCs w:val="24"/>
          <w:lang w:val="de-AT"/>
        </w:rPr>
        <w:t>Unkostenbeitrag</w:t>
      </w:r>
      <w:r w:rsidR="00443C87">
        <w:rPr>
          <w:rFonts w:ascii="Avenir Next LT Pro" w:hAnsi="Avenir Next LT Pro"/>
          <w:b/>
          <w:bCs/>
          <w:sz w:val="24"/>
          <w:szCs w:val="24"/>
          <w:lang w:val="de-AT"/>
        </w:rPr>
        <w:t xml:space="preserve"> (pro Kranz)</w:t>
      </w:r>
      <w:r w:rsidRPr="00FB2911">
        <w:rPr>
          <w:rFonts w:ascii="Avenir Next LT Pro" w:hAnsi="Avenir Next LT Pro"/>
          <w:b/>
          <w:bCs/>
          <w:sz w:val="24"/>
          <w:szCs w:val="24"/>
          <w:lang w:val="de-AT"/>
        </w:rPr>
        <w:t>:</w:t>
      </w:r>
      <w:r w:rsidR="001C0D69">
        <w:rPr>
          <w:rFonts w:ascii="Avenir Next LT Pro" w:hAnsi="Avenir Next LT Pro"/>
          <w:b/>
          <w:bCs/>
          <w:sz w:val="24"/>
          <w:szCs w:val="24"/>
          <w:lang w:val="de-AT"/>
        </w:rPr>
        <w:t xml:space="preserve"> </w:t>
      </w:r>
      <w:r w:rsidR="00443C87">
        <w:rPr>
          <w:rFonts w:ascii="Avenir Next LT Pro" w:hAnsi="Avenir Next LT Pro"/>
          <w:b/>
          <w:bCs/>
          <w:sz w:val="24"/>
          <w:szCs w:val="24"/>
          <w:lang w:val="de-AT"/>
        </w:rPr>
        <w:tab/>
      </w:r>
      <w:r w:rsidR="001C0D69">
        <w:rPr>
          <w:rFonts w:ascii="Avenir Next LT Pro" w:hAnsi="Avenir Next LT Pro"/>
          <w:b/>
          <w:bCs/>
          <w:sz w:val="24"/>
          <w:szCs w:val="24"/>
          <w:lang w:val="de-AT"/>
        </w:rPr>
        <w:tab/>
      </w:r>
      <w:r w:rsidR="001C0D69" w:rsidRPr="001C0D69">
        <w:rPr>
          <w:rFonts w:ascii="Avenir Next LT Pro" w:hAnsi="Avenir Next LT Pro"/>
          <w:sz w:val="24"/>
          <w:szCs w:val="24"/>
          <w:lang w:val="de-AT"/>
        </w:rPr>
        <w:t>ohne Rohling</w:t>
      </w:r>
      <w:r w:rsidR="001C0D69"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 w:rsidR="00D95EAF">
        <w:rPr>
          <w:rFonts w:ascii="Avenir Next LT Pro" w:hAnsi="Avenir Next LT Pro"/>
          <w:sz w:val="24"/>
          <w:szCs w:val="24"/>
          <w:lang w:val="de-AT"/>
        </w:rPr>
        <w:tab/>
      </w:r>
      <w:r w:rsidR="001C0D69">
        <w:rPr>
          <w:rFonts w:ascii="Avenir Next LT Pro" w:hAnsi="Avenir Next LT Pro"/>
          <w:sz w:val="24"/>
          <w:szCs w:val="24"/>
          <w:lang w:val="de-AT"/>
        </w:rPr>
        <w:t>€ 6,--</w:t>
      </w:r>
    </w:p>
    <w:p w14:paraId="7A9A6EB2" w14:textId="4CDFBCC4" w:rsidR="001C0D69" w:rsidRDefault="001C0D69" w:rsidP="00443C87">
      <w:pPr>
        <w:spacing w:line="240" w:lineRule="auto"/>
        <w:jc w:val="both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>Kranz</w:t>
      </w:r>
      <w:r w:rsidR="00E26840">
        <w:rPr>
          <w:rFonts w:ascii="Avenir Next LT Pro" w:hAnsi="Avenir Next LT Pro"/>
          <w:sz w:val="24"/>
          <w:szCs w:val="24"/>
          <w:lang w:val="de-AT"/>
        </w:rPr>
        <w:t>rohling</w:t>
      </w:r>
      <w:r>
        <w:rPr>
          <w:rFonts w:ascii="Avenir Next LT Pro" w:hAnsi="Avenir Next LT Pro"/>
          <w:sz w:val="24"/>
          <w:szCs w:val="24"/>
          <w:lang w:val="de-AT"/>
        </w:rPr>
        <w:t xml:space="preserve"> </w:t>
      </w:r>
      <w:r w:rsidR="004C21BD">
        <w:rPr>
          <w:rFonts w:ascii="Avenir Next LT Pro" w:hAnsi="Avenir Next LT Pro"/>
          <w:sz w:val="24"/>
          <w:szCs w:val="24"/>
          <w:lang w:val="de-AT"/>
        </w:rPr>
        <w:t xml:space="preserve">(Stroh) </w:t>
      </w:r>
      <w:r>
        <w:rPr>
          <w:rFonts w:ascii="Avenir Next LT Pro" w:hAnsi="Avenir Next LT Pro"/>
          <w:sz w:val="24"/>
          <w:szCs w:val="24"/>
          <w:lang w:val="de-AT"/>
        </w:rPr>
        <w:t>30cm</w:t>
      </w: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  <w:t>€ 8,--</w:t>
      </w:r>
    </w:p>
    <w:p w14:paraId="023DA284" w14:textId="4D59B6EB" w:rsidR="001C0D69" w:rsidRDefault="001C0D69" w:rsidP="00443C87">
      <w:pPr>
        <w:spacing w:line="240" w:lineRule="auto"/>
        <w:jc w:val="both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 w:rsidR="00443C87"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>Kranz</w:t>
      </w:r>
      <w:r w:rsidR="00E26840">
        <w:rPr>
          <w:rFonts w:ascii="Avenir Next LT Pro" w:hAnsi="Avenir Next LT Pro"/>
          <w:sz w:val="24"/>
          <w:szCs w:val="24"/>
          <w:lang w:val="de-AT"/>
        </w:rPr>
        <w:t>rohling</w:t>
      </w:r>
      <w:r>
        <w:rPr>
          <w:rFonts w:ascii="Avenir Next LT Pro" w:hAnsi="Avenir Next LT Pro"/>
          <w:sz w:val="24"/>
          <w:szCs w:val="24"/>
          <w:lang w:val="de-AT"/>
        </w:rPr>
        <w:t xml:space="preserve"> </w:t>
      </w:r>
      <w:r w:rsidR="004C21BD">
        <w:rPr>
          <w:rFonts w:ascii="Avenir Next LT Pro" w:hAnsi="Avenir Next LT Pro"/>
          <w:sz w:val="24"/>
          <w:szCs w:val="24"/>
          <w:lang w:val="de-AT"/>
        </w:rPr>
        <w:t xml:space="preserve">(Stroh) </w:t>
      </w:r>
      <w:r>
        <w:rPr>
          <w:rFonts w:ascii="Avenir Next LT Pro" w:hAnsi="Avenir Next LT Pro"/>
          <w:sz w:val="24"/>
          <w:szCs w:val="24"/>
          <w:lang w:val="de-AT"/>
        </w:rPr>
        <w:t>35cm</w:t>
      </w:r>
      <w:r>
        <w:rPr>
          <w:rFonts w:ascii="Avenir Next LT Pro" w:hAnsi="Avenir Next LT Pro"/>
          <w:sz w:val="24"/>
          <w:szCs w:val="24"/>
          <w:lang w:val="de-AT"/>
        </w:rPr>
        <w:tab/>
      </w:r>
      <w:r>
        <w:rPr>
          <w:rFonts w:ascii="Avenir Next LT Pro" w:hAnsi="Avenir Next LT Pro"/>
          <w:sz w:val="24"/>
          <w:szCs w:val="24"/>
          <w:lang w:val="de-AT"/>
        </w:rPr>
        <w:tab/>
        <w:t xml:space="preserve">€ </w:t>
      </w:r>
      <w:r w:rsidR="009C47C5">
        <w:rPr>
          <w:rFonts w:ascii="Avenir Next LT Pro" w:hAnsi="Avenir Next LT Pro"/>
          <w:sz w:val="24"/>
          <w:szCs w:val="24"/>
          <w:lang w:val="de-AT"/>
        </w:rPr>
        <w:t>10</w:t>
      </w:r>
      <w:r>
        <w:rPr>
          <w:rFonts w:ascii="Avenir Next LT Pro" w:hAnsi="Avenir Next LT Pro"/>
          <w:sz w:val="24"/>
          <w:szCs w:val="24"/>
          <w:lang w:val="de-AT"/>
        </w:rPr>
        <w:t xml:space="preserve">,-- </w:t>
      </w:r>
    </w:p>
    <w:p w14:paraId="7A8431F4" w14:textId="77777777" w:rsidR="009C47C5" w:rsidRDefault="009C47C5" w:rsidP="009B2143">
      <w:pPr>
        <w:jc w:val="both"/>
        <w:rPr>
          <w:rFonts w:ascii="Avenir Next LT Pro" w:hAnsi="Avenir Next LT Pro"/>
          <w:sz w:val="24"/>
          <w:szCs w:val="24"/>
          <w:lang w:val="de-AT"/>
        </w:rPr>
      </w:pPr>
    </w:p>
    <w:p w14:paraId="1CB7232E" w14:textId="477EBC87" w:rsidR="009B2143" w:rsidRDefault="00E83B7D" w:rsidP="009B2143">
      <w:pPr>
        <w:jc w:val="both"/>
        <w:rPr>
          <w:rFonts w:ascii="Avenir Next LT Pro" w:hAnsi="Avenir Next LT Pro"/>
          <w:sz w:val="24"/>
          <w:szCs w:val="24"/>
          <w:lang w:val="de-AT"/>
        </w:rPr>
      </w:pPr>
      <w:r w:rsidRPr="00E83B7D">
        <w:rPr>
          <w:rFonts w:ascii="Avenir Next LT Pro" w:hAnsi="Avenir Next LT Pro"/>
          <w:noProof/>
          <w:sz w:val="24"/>
          <w:szCs w:val="24"/>
          <w:lang w:val="de-AT"/>
        </w:rPr>
        <w:drawing>
          <wp:anchor distT="0" distB="0" distL="114300" distR="114300" simplePos="0" relativeHeight="251659264" behindDoc="0" locked="0" layoutInCell="1" allowOverlap="1" wp14:anchorId="6EA0C955" wp14:editId="14D66CC8">
            <wp:simplePos x="0" y="0"/>
            <wp:positionH relativeFrom="column">
              <wp:posOffset>-1745614</wp:posOffset>
            </wp:positionH>
            <wp:positionV relativeFrom="paragraph">
              <wp:posOffset>365125</wp:posOffset>
            </wp:positionV>
            <wp:extent cx="1013460" cy="264844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27" t="-14964" r="104526" b="14964"/>
                    <a:stretch/>
                  </pic:blipFill>
                  <pic:spPr bwMode="auto">
                    <a:xfrm>
                      <a:off x="0" y="0"/>
                      <a:ext cx="1013513" cy="2648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E78" w:rsidRPr="00B67E78">
        <w:rPr>
          <w:rFonts w:ascii="Avenir Next LT Pro" w:hAnsi="Avenir Next LT Pro"/>
          <w:sz w:val="24"/>
          <w:szCs w:val="24"/>
          <w:lang w:val="de-AT"/>
        </w:rPr>
        <w:t xml:space="preserve">Bitte bringt eine </w:t>
      </w:r>
      <w:r w:rsidR="009B2143" w:rsidRPr="002D484A">
        <w:rPr>
          <w:rFonts w:ascii="Avenir Next LT Pro" w:hAnsi="Avenir Next LT Pro"/>
          <w:sz w:val="24"/>
          <w:szCs w:val="24"/>
          <w:lang w:val="de-AT"/>
        </w:rPr>
        <w:t xml:space="preserve">Gartenschere, Kerzen, Dekomaterial </w:t>
      </w:r>
      <w:r w:rsidR="009B2143">
        <w:rPr>
          <w:rFonts w:ascii="Avenir Next LT Pro" w:hAnsi="Avenir Next LT Pro"/>
          <w:sz w:val="24"/>
          <w:szCs w:val="24"/>
          <w:lang w:val="de-AT"/>
        </w:rPr>
        <w:t xml:space="preserve">je nach Wunsch </w:t>
      </w:r>
      <w:r w:rsidR="009B2143" w:rsidRPr="002D484A">
        <w:rPr>
          <w:rFonts w:ascii="Avenir Next LT Pro" w:hAnsi="Avenir Next LT Pro"/>
          <w:sz w:val="24"/>
          <w:szCs w:val="24"/>
          <w:lang w:val="de-AT"/>
        </w:rPr>
        <w:t xml:space="preserve">und </w:t>
      </w:r>
      <w:r w:rsidR="009B2143">
        <w:rPr>
          <w:rFonts w:ascii="Avenir Next LT Pro" w:hAnsi="Avenir Next LT Pro"/>
          <w:sz w:val="24"/>
          <w:szCs w:val="24"/>
          <w:lang w:val="de-AT"/>
        </w:rPr>
        <w:t xml:space="preserve">eine </w:t>
      </w:r>
      <w:r w:rsidR="009B2143" w:rsidRPr="002D484A">
        <w:rPr>
          <w:rFonts w:ascii="Avenir Next LT Pro" w:hAnsi="Avenir Next LT Pro"/>
          <w:sz w:val="24"/>
          <w:szCs w:val="24"/>
          <w:lang w:val="de-AT"/>
        </w:rPr>
        <w:t xml:space="preserve">Heißklebepistole </w:t>
      </w:r>
      <w:r w:rsidR="00BE2CD1">
        <w:rPr>
          <w:rFonts w:ascii="Avenir Next LT Pro" w:hAnsi="Avenir Next LT Pro"/>
          <w:sz w:val="24"/>
          <w:szCs w:val="24"/>
          <w:lang w:val="de-AT"/>
        </w:rPr>
        <w:t>(</w:t>
      </w:r>
      <w:r w:rsidR="009B2143" w:rsidRPr="002D484A">
        <w:rPr>
          <w:rFonts w:ascii="Avenir Next LT Pro" w:hAnsi="Avenir Next LT Pro"/>
          <w:sz w:val="24"/>
          <w:szCs w:val="24"/>
          <w:lang w:val="de-AT"/>
        </w:rPr>
        <w:t>falls vorhanden</w:t>
      </w:r>
      <w:r w:rsidR="00BE2CD1">
        <w:rPr>
          <w:rFonts w:ascii="Avenir Next LT Pro" w:hAnsi="Avenir Next LT Pro"/>
          <w:sz w:val="24"/>
          <w:szCs w:val="24"/>
          <w:lang w:val="de-AT"/>
        </w:rPr>
        <w:t>) mit.</w:t>
      </w:r>
    </w:p>
    <w:p w14:paraId="4BA07165" w14:textId="5E5FF4D8" w:rsidR="00C64642" w:rsidRDefault="00E83B7D" w:rsidP="00CF55C6">
      <w:pPr>
        <w:jc w:val="both"/>
        <w:rPr>
          <w:rFonts w:ascii="Avenir Next LT Pro" w:hAnsi="Avenir Next LT Pro"/>
          <w:b/>
          <w:bCs/>
          <w:sz w:val="24"/>
          <w:szCs w:val="24"/>
          <w:lang w:val="de-AT"/>
        </w:rPr>
      </w:pPr>
      <w:r w:rsidRPr="00E83B7D">
        <w:rPr>
          <w:rFonts w:ascii="Avenir Next LT Pro" w:hAnsi="Avenir Next LT Pro"/>
          <w:noProof/>
          <w:sz w:val="24"/>
          <w:szCs w:val="24"/>
          <w:lang w:val="de-AT"/>
        </w:rPr>
        <w:drawing>
          <wp:anchor distT="0" distB="0" distL="114300" distR="114300" simplePos="0" relativeHeight="251660288" behindDoc="0" locked="0" layoutInCell="1" allowOverlap="1" wp14:anchorId="5BAC45A2" wp14:editId="4338D339">
            <wp:simplePos x="0" y="0"/>
            <wp:positionH relativeFrom="column">
              <wp:posOffset>4297044</wp:posOffset>
            </wp:positionH>
            <wp:positionV relativeFrom="paragraph">
              <wp:posOffset>161925</wp:posOffset>
            </wp:positionV>
            <wp:extent cx="1191177" cy="1102360"/>
            <wp:effectExtent l="0" t="0" r="9525" b="254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39" r="87434"/>
                    <a:stretch/>
                  </pic:blipFill>
                  <pic:spPr bwMode="auto">
                    <a:xfrm>
                      <a:off x="0" y="0"/>
                      <a:ext cx="1201134" cy="1111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4A556F" w14:textId="2C84FF99" w:rsidR="005E0598" w:rsidRDefault="00A256BA" w:rsidP="00E83B7D">
      <w:pPr>
        <w:jc w:val="both"/>
        <w:rPr>
          <w:noProof/>
        </w:rPr>
      </w:pPr>
      <w:r w:rsidRPr="00A256BA">
        <w:rPr>
          <w:rFonts w:ascii="Avenir Next LT Pro" w:hAnsi="Avenir Next LT Pro"/>
          <w:b/>
          <w:bCs/>
          <w:sz w:val="24"/>
          <w:szCs w:val="24"/>
          <w:lang w:val="de-AT"/>
        </w:rPr>
        <w:t>Anmeldung</w:t>
      </w:r>
      <w:r w:rsidR="00531810">
        <w:rPr>
          <w:rFonts w:ascii="Avenir Next LT Pro" w:hAnsi="Avenir Next LT Pro"/>
          <w:b/>
          <w:bCs/>
          <w:sz w:val="24"/>
          <w:szCs w:val="24"/>
          <w:lang w:val="de-AT"/>
        </w:rPr>
        <w:t>en</w:t>
      </w:r>
      <w:r>
        <w:rPr>
          <w:rFonts w:ascii="Avenir Next LT Pro" w:hAnsi="Avenir Next LT Pro"/>
          <w:sz w:val="24"/>
          <w:szCs w:val="24"/>
          <w:lang w:val="de-AT"/>
        </w:rPr>
        <w:t xml:space="preserve"> b</w:t>
      </w:r>
      <w:r w:rsidR="009D4A39">
        <w:rPr>
          <w:rFonts w:ascii="Avenir Next LT Pro" w:hAnsi="Avenir Next LT Pro"/>
          <w:sz w:val="24"/>
          <w:szCs w:val="24"/>
          <w:lang w:val="de-AT"/>
        </w:rPr>
        <w:t>itte</w:t>
      </w:r>
      <w:r>
        <w:rPr>
          <w:rFonts w:ascii="Avenir Next LT Pro" w:hAnsi="Avenir Next LT Pro"/>
          <w:sz w:val="24"/>
          <w:szCs w:val="24"/>
          <w:lang w:val="de-AT"/>
        </w:rPr>
        <w:t xml:space="preserve"> bis spätestens</w:t>
      </w:r>
      <w:r w:rsidR="00211315">
        <w:rPr>
          <w:rFonts w:ascii="Avenir Next LT Pro" w:hAnsi="Avenir Next LT Pro"/>
          <w:sz w:val="24"/>
          <w:szCs w:val="24"/>
          <w:lang w:val="de-AT"/>
        </w:rPr>
        <w:t xml:space="preserve"> </w:t>
      </w:r>
      <w:r w:rsidR="007740C0">
        <w:rPr>
          <w:rFonts w:ascii="Avenir Next LT Pro" w:hAnsi="Avenir Next LT Pro"/>
          <w:b/>
          <w:bCs/>
          <w:sz w:val="24"/>
          <w:szCs w:val="24"/>
          <w:lang w:val="de-AT"/>
        </w:rPr>
        <w:t>1</w:t>
      </w:r>
      <w:r w:rsidR="000E439A">
        <w:rPr>
          <w:rFonts w:ascii="Avenir Next LT Pro" w:hAnsi="Avenir Next LT Pro"/>
          <w:b/>
          <w:bCs/>
          <w:sz w:val="24"/>
          <w:szCs w:val="24"/>
          <w:lang w:val="de-AT"/>
        </w:rPr>
        <w:t>3</w:t>
      </w:r>
      <w:r w:rsidRPr="00B7680A">
        <w:rPr>
          <w:rFonts w:ascii="Avenir Next LT Pro" w:hAnsi="Avenir Next LT Pro"/>
          <w:b/>
          <w:bCs/>
          <w:sz w:val="24"/>
          <w:szCs w:val="24"/>
          <w:lang w:val="de-AT"/>
        </w:rPr>
        <w:t>.11.202</w:t>
      </w:r>
      <w:r w:rsidR="000E439A">
        <w:rPr>
          <w:rFonts w:ascii="Avenir Next LT Pro" w:hAnsi="Avenir Next LT Pro"/>
          <w:b/>
          <w:bCs/>
          <w:sz w:val="24"/>
          <w:szCs w:val="24"/>
          <w:lang w:val="de-AT"/>
        </w:rPr>
        <w:t>6</w:t>
      </w:r>
      <w:r w:rsidR="00621DFB">
        <w:rPr>
          <w:rFonts w:ascii="Avenir Next LT Pro" w:hAnsi="Avenir Next LT Pro"/>
          <w:sz w:val="24"/>
          <w:szCs w:val="24"/>
          <w:lang w:val="de-AT"/>
        </w:rPr>
        <w:t>.</w:t>
      </w:r>
    </w:p>
    <w:p w14:paraId="054E68ED" w14:textId="24C3D7F9" w:rsidR="00E83B7D" w:rsidRPr="00E83B7D" w:rsidRDefault="00E83B7D" w:rsidP="00E83B7D">
      <w:pPr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>
        <w:rPr>
          <w:noProof/>
        </w:rPr>
        <w:t xml:space="preserve">Link: </w:t>
      </w:r>
      <w:hyperlink r:id="rId7" w:history="1">
        <w:r w:rsidRPr="00E83B7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de-DE" w:eastAsia="de-DE"/>
          </w:rPr>
          <w:t>Adventkranzbinden  2026 – Formular ausfüllen</w:t>
        </w:r>
      </w:hyperlink>
    </w:p>
    <w:p w14:paraId="0081C1C3" w14:textId="7045F613" w:rsidR="00BB638F" w:rsidRPr="00BB638F" w:rsidRDefault="00BB638F" w:rsidP="00BB638F">
      <w:pPr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</w:p>
    <w:p w14:paraId="427D9106" w14:textId="1AC69CD8" w:rsidR="00C64642" w:rsidRDefault="00C64642" w:rsidP="00810332">
      <w:pPr>
        <w:jc w:val="both"/>
        <w:rPr>
          <w:rFonts w:ascii="Avenir Next LT Pro" w:hAnsi="Avenir Next LT Pro"/>
          <w:sz w:val="24"/>
          <w:szCs w:val="24"/>
          <w:lang w:val="de-AT"/>
        </w:rPr>
      </w:pPr>
    </w:p>
    <w:p w14:paraId="70FA7D62" w14:textId="6E537A23" w:rsidR="00AB47CA" w:rsidRDefault="00CF55C6" w:rsidP="00810332">
      <w:pPr>
        <w:jc w:val="both"/>
        <w:rPr>
          <w:rFonts w:ascii="Avenir Next LT Pro" w:hAnsi="Avenir Next LT Pro"/>
          <w:sz w:val="24"/>
          <w:szCs w:val="24"/>
          <w:lang w:val="de-AT"/>
        </w:rPr>
      </w:pPr>
      <w:r>
        <w:rPr>
          <w:rFonts w:ascii="Avenir Next LT Pro" w:hAnsi="Avenir Next LT Pro"/>
          <w:sz w:val="24"/>
          <w:szCs w:val="24"/>
          <w:lang w:val="de-AT"/>
        </w:rPr>
        <w:t>Der Erlös der Veranstaltung wird de</w:t>
      </w:r>
      <w:r w:rsidR="00D53A69">
        <w:rPr>
          <w:rFonts w:ascii="Avenir Next LT Pro" w:hAnsi="Avenir Next LT Pro"/>
          <w:sz w:val="24"/>
          <w:szCs w:val="24"/>
          <w:lang w:val="de-AT"/>
        </w:rPr>
        <w:t>r Volksschule</w:t>
      </w:r>
      <w:r>
        <w:rPr>
          <w:rFonts w:ascii="Avenir Next LT Pro" w:hAnsi="Avenir Next LT Pro"/>
          <w:sz w:val="24"/>
          <w:szCs w:val="24"/>
          <w:lang w:val="de-AT"/>
        </w:rPr>
        <w:t xml:space="preserve"> gutgeschrieben und kommt den Kindern der Volksschule Hatting zugute.</w:t>
      </w:r>
    </w:p>
    <w:p w14:paraId="66481E0A" w14:textId="2859ED4B" w:rsidR="00D6372A" w:rsidRDefault="00D6372A" w:rsidP="005405EF">
      <w:pPr>
        <w:rPr>
          <w:rFonts w:ascii="Avenir Next LT Pro" w:hAnsi="Avenir Next LT Pro"/>
          <w:b/>
          <w:bCs/>
          <w:sz w:val="24"/>
          <w:szCs w:val="24"/>
          <w:lang w:val="de-AT"/>
        </w:rPr>
      </w:pPr>
    </w:p>
    <w:p w14:paraId="44DE94CA" w14:textId="2B12DAAB" w:rsidR="00E26840" w:rsidRPr="00C83557" w:rsidRDefault="003E042A" w:rsidP="00E26840">
      <w:pPr>
        <w:jc w:val="center"/>
        <w:rPr>
          <w:rFonts w:ascii="Avenir Next LT Pro" w:hAnsi="Avenir Next LT Pro"/>
          <w:b/>
          <w:bCs/>
          <w:sz w:val="28"/>
          <w:szCs w:val="28"/>
          <w:lang w:val="de-AT"/>
        </w:rPr>
      </w:pPr>
      <w:r w:rsidRPr="00C83557">
        <w:rPr>
          <w:rFonts w:ascii="Avenir Next LT Pro" w:hAnsi="Avenir Next LT Pro"/>
          <w:b/>
          <w:bCs/>
          <w:sz w:val="28"/>
          <w:szCs w:val="28"/>
          <w:lang w:val="de-AT"/>
        </w:rPr>
        <w:t>Wir freuen uns sehr auf eine zahlreiche Teilnahme!</w:t>
      </w:r>
    </w:p>
    <w:p w14:paraId="2CFBDCF3" w14:textId="046629D8" w:rsidR="00013D78" w:rsidRPr="00C83557" w:rsidRDefault="003E042A" w:rsidP="001F494C">
      <w:pPr>
        <w:jc w:val="center"/>
        <w:rPr>
          <w:rFonts w:ascii="Avenir Next LT Pro" w:hAnsi="Avenir Next LT Pro"/>
          <w:sz w:val="24"/>
          <w:szCs w:val="24"/>
          <w:lang w:val="de-AT"/>
        </w:rPr>
      </w:pPr>
      <w:r w:rsidRPr="00C83557">
        <w:rPr>
          <w:rFonts w:ascii="Avenir Next LT Pro" w:hAnsi="Avenir Next LT Pro"/>
          <w:sz w:val="24"/>
          <w:szCs w:val="24"/>
          <w:lang w:val="de-AT"/>
        </w:rPr>
        <w:t>Für Euer leibliches Wohl wird selbstverständlich gesorgt!</w:t>
      </w:r>
      <w:r w:rsidR="001F494C">
        <w:rPr>
          <w:rFonts w:ascii="Avenir Next LT Pro" w:hAnsi="Avenir Next LT Pro"/>
          <w:sz w:val="24"/>
          <w:szCs w:val="24"/>
          <w:lang w:val="de-AT"/>
        </w:rPr>
        <w:br/>
      </w:r>
    </w:p>
    <w:sectPr w:rsidR="00013D78" w:rsidRPr="00C83557" w:rsidSect="005922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FE"/>
    <w:rsid w:val="00000DCD"/>
    <w:rsid w:val="00013D78"/>
    <w:rsid w:val="000453EA"/>
    <w:rsid w:val="000E439A"/>
    <w:rsid w:val="00133956"/>
    <w:rsid w:val="00195BAE"/>
    <w:rsid w:val="001C0D69"/>
    <w:rsid w:val="001F494C"/>
    <w:rsid w:val="001F5523"/>
    <w:rsid w:val="001F697F"/>
    <w:rsid w:val="00211315"/>
    <w:rsid w:val="00214A55"/>
    <w:rsid w:val="0024716E"/>
    <w:rsid w:val="002E224E"/>
    <w:rsid w:val="002F488D"/>
    <w:rsid w:val="00300047"/>
    <w:rsid w:val="0034122F"/>
    <w:rsid w:val="00387A14"/>
    <w:rsid w:val="003B343A"/>
    <w:rsid w:val="003D04E5"/>
    <w:rsid w:val="003D1A43"/>
    <w:rsid w:val="003D675E"/>
    <w:rsid w:val="003E042A"/>
    <w:rsid w:val="003E0DF8"/>
    <w:rsid w:val="003E2FA7"/>
    <w:rsid w:val="003F494E"/>
    <w:rsid w:val="004348F2"/>
    <w:rsid w:val="00443C87"/>
    <w:rsid w:val="00452E9D"/>
    <w:rsid w:val="004550DC"/>
    <w:rsid w:val="00460AE8"/>
    <w:rsid w:val="00467675"/>
    <w:rsid w:val="00472EB9"/>
    <w:rsid w:val="0048098E"/>
    <w:rsid w:val="004B27FE"/>
    <w:rsid w:val="004B3F2A"/>
    <w:rsid w:val="004C21BD"/>
    <w:rsid w:val="00531810"/>
    <w:rsid w:val="005405EF"/>
    <w:rsid w:val="00553E98"/>
    <w:rsid w:val="005661B4"/>
    <w:rsid w:val="00592265"/>
    <w:rsid w:val="005C763A"/>
    <w:rsid w:val="005E0598"/>
    <w:rsid w:val="00617606"/>
    <w:rsid w:val="00620C9D"/>
    <w:rsid w:val="00621DFB"/>
    <w:rsid w:val="00641827"/>
    <w:rsid w:val="006A6FB7"/>
    <w:rsid w:val="006C2A55"/>
    <w:rsid w:val="006D205F"/>
    <w:rsid w:val="006E257A"/>
    <w:rsid w:val="00714A4F"/>
    <w:rsid w:val="00722B76"/>
    <w:rsid w:val="00754234"/>
    <w:rsid w:val="007740C0"/>
    <w:rsid w:val="00774911"/>
    <w:rsid w:val="00775816"/>
    <w:rsid w:val="0077750E"/>
    <w:rsid w:val="007975C2"/>
    <w:rsid w:val="007D3701"/>
    <w:rsid w:val="007D7968"/>
    <w:rsid w:val="00810332"/>
    <w:rsid w:val="00810659"/>
    <w:rsid w:val="00810B6F"/>
    <w:rsid w:val="008716C2"/>
    <w:rsid w:val="008F6E35"/>
    <w:rsid w:val="00900C21"/>
    <w:rsid w:val="00905C6E"/>
    <w:rsid w:val="00932938"/>
    <w:rsid w:val="00951B13"/>
    <w:rsid w:val="00954B50"/>
    <w:rsid w:val="00986664"/>
    <w:rsid w:val="00991252"/>
    <w:rsid w:val="009B2143"/>
    <w:rsid w:val="009C47C5"/>
    <w:rsid w:val="009D4A39"/>
    <w:rsid w:val="009E77DD"/>
    <w:rsid w:val="00A01AA7"/>
    <w:rsid w:val="00A256BA"/>
    <w:rsid w:val="00A804DB"/>
    <w:rsid w:val="00A80BF5"/>
    <w:rsid w:val="00A91359"/>
    <w:rsid w:val="00AB47CA"/>
    <w:rsid w:val="00AF00E6"/>
    <w:rsid w:val="00B67E78"/>
    <w:rsid w:val="00B7680A"/>
    <w:rsid w:val="00B91034"/>
    <w:rsid w:val="00BA0B57"/>
    <w:rsid w:val="00BA39BB"/>
    <w:rsid w:val="00BB638F"/>
    <w:rsid w:val="00BD766A"/>
    <w:rsid w:val="00BE020D"/>
    <w:rsid w:val="00BE2CD1"/>
    <w:rsid w:val="00C64642"/>
    <w:rsid w:val="00C81DE0"/>
    <w:rsid w:val="00C83557"/>
    <w:rsid w:val="00C83707"/>
    <w:rsid w:val="00C839A9"/>
    <w:rsid w:val="00C94E07"/>
    <w:rsid w:val="00CB5FDB"/>
    <w:rsid w:val="00CE20BC"/>
    <w:rsid w:val="00CE79E0"/>
    <w:rsid w:val="00CF55C6"/>
    <w:rsid w:val="00D116F1"/>
    <w:rsid w:val="00D33E95"/>
    <w:rsid w:val="00D438B2"/>
    <w:rsid w:val="00D53A69"/>
    <w:rsid w:val="00D6372A"/>
    <w:rsid w:val="00D95EAF"/>
    <w:rsid w:val="00DB3224"/>
    <w:rsid w:val="00DE4410"/>
    <w:rsid w:val="00E245D5"/>
    <w:rsid w:val="00E26840"/>
    <w:rsid w:val="00E34157"/>
    <w:rsid w:val="00E34A98"/>
    <w:rsid w:val="00E54877"/>
    <w:rsid w:val="00E64F14"/>
    <w:rsid w:val="00E74E97"/>
    <w:rsid w:val="00E83B7D"/>
    <w:rsid w:val="00E96B43"/>
    <w:rsid w:val="00ED638C"/>
    <w:rsid w:val="00ED6AD8"/>
    <w:rsid w:val="00EE171D"/>
    <w:rsid w:val="00EE360E"/>
    <w:rsid w:val="00F4434A"/>
    <w:rsid w:val="00F64E5D"/>
    <w:rsid w:val="00FB2911"/>
    <w:rsid w:val="00FC189E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77C0"/>
  <w15:chartTrackingRefBased/>
  <w15:docId w15:val="{778E2ABE-7183-4B16-AEE4-B3EEE5B3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D1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cloud.microsoft/Pages/ResponsePage.aspx?id=7XMQ8r242EqvNK2Ch7Hbe_p94HKzElBDgHdEbCYKRVJUQzdaRTg1Uko3VktBOFBRNTI2UUhWNUwxUi4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791c0da-4c27-4599-9e6f-9e232e85cb2c}" enabled="0" method="" siteId="{c791c0da-4c27-4599-9e6f-9e232e85cb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Lucchese-Hahn Christina</dc:creator>
  <cp:keywords/>
  <dc:description/>
  <cp:lastModifiedBy>Pfeifer Tanja</cp:lastModifiedBy>
  <cp:revision>2</cp:revision>
  <dcterms:created xsi:type="dcterms:W3CDTF">2026-11-05T11:52:00Z</dcterms:created>
  <dcterms:modified xsi:type="dcterms:W3CDTF">2026-11-05T11:52:00Z</dcterms:modified>
</cp:coreProperties>
</file>